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BAA4" w14:textId="77777777" w:rsidR="00BB658D" w:rsidRPr="00BB658D" w:rsidRDefault="00BB658D" w:rsidP="00BB658D">
      <w:pPr>
        <w:rPr>
          <w:b/>
          <w:bCs/>
          <w:lang w:val="en-US"/>
        </w:rPr>
      </w:pPr>
      <w:proofErr w:type="gramStart"/>
      <w:r w:rsidRPr="00BB658D">
        <w:rPr>
          <w:b/>
          <w:bCs/>
          <w:lang w:val="en-US"/>
        </w:rPr>
        <w:t>THE KERALA</w:t>
      </w:r>
      <w:proofErr w:type="gramEnd"/>
      <w:r w:rsidRPr="00BB658D">
        <w:rPr>
          <w:b/>
          <w:bCs/>
          <w:lang w:val="en-US"/>
        </w:rPr>
        <w:t xml:space="preserve"> MINERALS AND METALS LTD</w:t>
      </w:r>
    </w:p>
    <w:p w14:paraId="57C0F4A0" w14:textId="77777777" w:rsidR="00BB658D" w:rsidRPr="00BB658D" w:rsidRDefault="00BB658D" w:rsidP="00BB658D">
      <w:pPr>
        <w:rPr>
          <w:lang w:val="en-US"/>
        </w:rPr>
      </w:pPr>
      <w:r w:rsidRPr="00BB658D">
        <w:rPr>
          <w:lang w:val="en-US"/>
        </w:rPr>
        <w:t>(A Govt. of Kerala Undertaking)</w:t>
      </w:r>
    </w:p>
    <w:p w14:paraId="2075902B" w14:textId="77777777" w:rsidR="00BB658D" w:rsidRPr="00BB658D" w:rsidRDefault="00BB658D" w:rsidP="00BB658D">
      <w:pPr>
        <w:rPr>
          <w:b/>
          <w:bCs/>
          <w:lang w:val="en-US"/>
        </w:rPr>
      </w:pPr>
      <w:r w:rsidRPr="00BB658D">
        <w:rPr>
          <w:b/>
          <w:bCs/>
          <w:lang w:val="en-US"/>
        </w:rPr>
        <w:t>SANKARAMANGALAM-691583, KOLLAM, KERALA</w:t>
      </w:r>
    </w:p>
    <w:p w14:paraId="592886A1" w14:textId="77777777" w:rsidR="00BB658D" w:rsidRPr="00BB658D" w:rsidRDefault="00BB658D" w:rsidP="00BB658D">
      <w:pPr>
        <w:rPr>
          <w:b/>
          <w:u w:val="single"/>
          <w:lang w:val="en-US"/>
        </w:rPr>
      </w:pPr>
      <w:r w:rsidRPr="00BB658D">
        <w:rPr>
          <w:b/>
          <w:bCs/>
          <w:lang w:val="en-US"/>
        </w:rPr>
        <w:t xml:space="preserve">Website: </w:t>
      </w:r>
      <w:r w:rsidRPr="00BB658D">
        <w:rPr>
          <w:lang w:val="en-US"/>
        </w:rPr>
        <w:t xml:space="preserve">www.kmml.com </w:t>
      </w:r>
      <w:r w:rsidRPr="00BB658D">
        <w:rPr>
          <w:b/>
          <w:bCs/>
          <w:lang w:val="en-US"/>
        </w:rPr>
        <w:t>Ph: 0476 – 2686722 to 2686733 (12 lines)</w:t>
      </w:r>
    </w:p>
    <w:p w14:paraId="02C1B37F" w14:textId="77777777" w:rsidR="00BB658D" w:rsidRPr="00BB658D" w:rsidRDefault="00BB658D" w:rsidP="00BB658D">
      <w:pPr>
        <w:rPr>
          <w:b/>
          <w:u w:val="single"/>
          <w:lang w:val="en-US"/>
        </w:rPr>
      </w:pPr>
    </w:p>
    <w:p w14:paraId="5C0FBCEB" w14:textId="168E7008" w:rsidR="00BB658D" w:rsidRPr="00BB658D" w:rsidRDefault="00BB658D" w:rsidP="00BB658D">
      <w:pPr>
        <w:rPr>
          <w:lang w:val="en-US"/>
        </w:rPr>
      </w:pPr>
      <w:r w:rsidRPr="00BB65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C42C85" wp14:editId="164956A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305550" cy="3667125"/>
                <wp:effectExtent l="0" t="0" r="19050" b="28575"/>
                <wp:wrapNone/>
                <wp:docPr id="16133618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8DFCB" id="Rectangle 3" o:spid="_x0000_s1026" style="position:absolute;margin-left:-14.25pt;margin-top:25.6pt;width:496.5pt;height:28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"/>
            </w:pict>
          </mc:Fallback>
        </mc:AlternateContent>
      </w:r>
      <w:r w:rsidRPr="00BB658D">
        <w:rPr>
          <w:lang w:val="en-US"/>
        </w:rPr>
        <w:tab/>
      </w:r>
      <w:r w:rsidRPr="00BB658D">
        <w:rPr>
          <w:lang w:val="en-US"/>
        </w:rPr>
        <w:tab/>
      </w:r>
      <w:r w:rsidRPr="00BB658D">
        <w:rPr>
          <w:lang w:val="en-US"/>
        </w:rPr>
        <w:tab/>
      </w:r>
      <w:r w:rsidRPr="00BB658D">
        <w:rPr>
          <w:lang w:val="en-US"/>
        </w:rPr>
        <w:tab/>
      </w:r>
      <w:r w:rsidRPr="00BB658D">
        <w:rPr>
          <w:lang w:val="en-US"/>
        </w:rPr>
        <w:tab/>
      </w:r>
      <w:r w:rsidRPr="00BB658D">
        <w:rPr>
          <w:lang w:val="en-US"/>
        </w:rPr>
        <w:tab/>
      </w:r>
      <w:r w:rsidRPr="00BB658D">
        <w:rPr>
          <w:lang w:val="en-US"/>
        </w:rPr>
        <w:tab/>
      </w:r>
      <w:r w:rsidRPr="00BB658D">
        <w:rPr>
          <w:lang w:val="en-US"/>
        </w:rPr>
        <w:tab/>
      </w:r>
    </w:p>
    <w:p w14:paraId="62CF5C89" w14:textId="77777777" w:rsidR="00BB658D" w:rsidRPr="00BB658D" w:rsidRDefault="00BB658D" w:rsidP="00BB658D">
      <w:pPr>
        <w:rPr>
          <w:b/>
          <w:u w:val="single"/>
          <w:lang w:val="en-US"/>
        </w:rPr>
      </w:pPr>
    </w:p>
    <w:p w14:paraId="481DEA75" w14:textId="77777777" w:rsidR="00BB658D" w:rsidRPr="00BB658D" w:rsidRDefault="00BB658D" w:rsidP="00BB658D">
      <w:pPr>
        <w:rPr>
          <w:b/>
          <w:bCs/>
          <w:u w:val="single"/>
          <w:lang w:val="en-US"/>
        </w:rPr>
      </w:pPr>
      <w:r w:rsidRPr="00BB658D">
        <w:rPr>
          <w:b/>
          <w:u w:val="single"/>
          <w:lang w:val="en-US"/>
        </w:rPr>
        <w:t>EXPRESSION OF INTEREST FOR DISMANTLING, FABRICATION AND REPLACEMENT OF PIGMENT SEPARATOR (A STREAM) AT KMML – TIO₂ PIGMENT PLANT, CHAVARA, KOLLAM, KERALA, INDIA</w:t>
      </w:r>
    </w:p>
    <w:p w14:paraId="3EB8598E" w14:textId="77777777" w:rsidR="00BB658D" w:rsidRPr="00BB658D" w:rsidRDefault="00BB658D" w:rsidP="00BB658D">
      <w:pPr>
        <w:rPr>
          <w:b/>
          <w:bCs/>
          <w:u w:val="single"/>
          <w:lang w:val="en-US"/>
        </w:rPr>
      </w:pPr>
    </w:p>
    <w:p w14:paraId="41506844" w14:textId="77777777" w:rsidR="00BB658D" w:rsidRPr="00BB658D" w:rsidRDefault="00BB658D" w:rsidP="00BB658D">
      <w:pPr>
        <w:rPr>
          <w:bCs/>
          <w:lang w:val="en-US"/>
        </w:rPr>
      </w:pPr>
      <w:r w:rsidRPr="00BB658D">
        <w:rPr>
          <w:lang w:val="en-US"/>
        </w:rPr>
        <w:t xml:space="preserve">KMML invites Expression of Interest (EOI) for Dismantling, Fabrication and Replacement of Pigment Separator (A Stream) at KMML – </w:t>
      </w:r>
      <w:proofErr w:type="spellStart"/>
      <w:r w:rsidRPr="00BB658D">
        <w:rPr>
          <w:lang w:val="en-US"/>
        </w:rPr>
        <w:t>TiO</w:t>
      </w:r>
      <w:proofErr w:type="spellEnd"/>
      <w:r w:rsidRPr="00BB658D">
        <w:rPr>
          <w:lang w:val="en-US"/>
        </w:rPr>
        <w:t xml:space="preserve">₂ Pigment Plant, </w:t>
      </w:r>
      <w:proofErr w:type="spellStart"/>
      <w:r w:rsidRPr="00BB658D">
        <w:rPr>
          <w:lang w:val="en-US"/>
        </w:rPr>
        <w:t>Chavara</w:t>
      </w:r>
      <w:proofErr w:type="spellEnd"/>
      <w:r w:rsidRPr="00BB658D">
        <w:rPr>
          <w:lang w:val="en-US"/>
        </w:rPr>
        <w:t>, Kollam, Kerala, India</w:t>
      </w:r>
    </w:p>
    <w:p w14:paraId="44BCBDB6" w14:textId="77777777" w:rsidR="00BB658D" w:rsidRPr="00BB658D" w:rsidRDefault="00BB658D" w:rsidP="00BB658D">
      <w:pPr>
        <w:rPr>
          <w:bCs/>
          <w:lang w:val="en-US"/>
        </w:rPr>
      </w:pPr>
      <w:r w:rsidRPr="00BB658D">
        <w:rPr>
          <w:bCs/>
          <w:lang w:val="en-US"/>
        </w:rPr>
        <w:t xml:space="preserve">Ref Nos of EOI: </w:t>
      </w:r>
      <w:r w:rsidRPr="00BB658D">
        <w:rPr>
          <w:lang w:val="en-US"/>
        </w:rPr>
        <w:t>KMML/EOI/MECH/VESSEL-REPL/2025/01 dated 24.11.2025</w:t>
      </w:r>
    </w:p>
    <w:p w14:paraId="17C6D420" w14:textId="77777777" w:rsidR="00BB658D" w:rsidRPr="00BB658D" w:rsidRDefault="00BB658D" w:rsidP="00BB658D">
      <w:pPr>
        <w:rPr>
          <w:lang w:val="en-US"/>
        </w:rPr>
      </w:pPr>
      <w:r w:rsidRPr="00BB658D">
        <w:rPr>
          <w:lang w:val="en-US"/>
        </w:rPr>
        <w:t xml:space="preserve">Visit our website </w:t>
      </w:r>
      <w:hyperlink r:id="rId4" w:history="1">
        <w:r w:rsidRPr="00BB658D">
          <w:rPr>
            <w:rStyle w:val="Hyperlink"/>
            <w:lang w:val="en-US"/>
          </w:rPr>
          <w:t>www.kmml.com</w:t>
        </w:r>
      </w:hyperlink>
      <w:r w:rsidRPr="00BB658D">
        <w:rPr>
          <w:lang w:val="en-US"/>
        </w:rPr>
        <w:t xml:space="preserve"> for more details of the EOI. Last date of offer submission is 08.01.2026</w:t>
      </w:r>
    </w:p>
    <w:p w14:paraId="41C47D68" w14:textId="77777777" w:rsidR="00BB658D" w:rsidRPr="00BB658D" w:rsidRDefault="00BB658D" w:rsidP="00BB658D">
      <w:pPr>
        <w:rPr>
          <w:lang w:val="en-US"/>
        </w:rPr>
      </w:pPr>
      <w:r w:rsidRPr="00BB658D">
        <w:rPr>
          <w:lang w:val="en-US"/>
        </w:rPr>
        <w:t>s/d-</w:t>
      </w:r>
    </w:p>
    <w:p w14:paraId="2A0BD7F3" w14:textId="77777777" w:rsidR="00BB658D" w:rsidRPr="00BB658D" w:rsidRDefault="00BB658D" w:rsidP="00BB658D">
      <w:pPr>
        <w:rPr>
          <w:b/>
          <w:lang w:val="en-US"/>
        </w:rPr>
      </w:pPr>
      <w:r w:rsidRPr="00BB658D">
        <w:rPr>
          <w:b/>
          <w:lang w:val="en-US"/>
        </w:rPr>
        <w:t>Head of the Unit (TP)</w:t>
      </w:r>
    </w:p>
    <w:p w14:paraId="23683E99" w14:textId="77777777" w:rsidR="00BB658D" w:rsidRPr="00BB658D" w:rsidRDefault="00BB658D" w:rsidP="00BB658D">
      <w:pPr>
        <w:rPr>
          <w:lang w:val="en-US"/>
        </w:rPr>
      </w:pPr>
      <w:r w:rsidRPr="00BB658D">
        <w:rPr>
          <w:lang w:val="en-US"/>
        </w:rPr>
        <w:t>.</w:t>
      </w:r>
    </w:p>
    <w:p w14:paraId="71364BB2" w14:textId="77777777" w:rsidR="00BB658D" w:rsidRPr="00BB658D" w:rsidRDefault="00BB658D" w:rsidP="00BB658D">
      <w:pPr>
        <w:rPr>
          <w:lang w:val="en-US"/>
        </w:rPr>
      </w:pPr>
    </w:p>
    <w:p w14:paraId="4B02DCE1" w14:textId="77777777" w:rsidR="00BB658D" w:rsidRPr="00BB658D" w:rsidRDefault="00BB658D" w:rsidP="00BB658D">
      <w:pPr>
        <w:rPr>
          <w:b/>
          <w:lang w:val="en-US"/>
        </w:rPr>
      </w:pPr>
    </w:p>
    <w:p w14:paraId="47E08F43" w14:textId="77777777" w:rsidR="00BB658D" w:rsidRPr="00BB658D" w:rsidRDefault="00BB658D" w:rsidP="00BB658D">
      <w:pPr>
        <w:rPr>
          <w:bCs/>
          <w:lang w:val="en-US"/>
        </w:rPr>
      </w:pPr>
    </w:p>
    <w:p w14:paraId="0CE4C9EC" w14:textId="77777777" w:rsidR="00BB658D" w:rsidRPr="00BB658D" w:rsidRDefault="00BB658D" w:rsidP="00BB658D">
      <w:pPr>
        <w:rPr>
          <w:lang w:val="en-US"/>
        </w:rPr>
      </w:pPr>
    </w:p>
    <w:p w14:paraId="40230846" w14:textId="77777777" w:rsidR="00BB658D" w:rsidRPr="00BB658D" w:rsidRDefault="00BB658D" w:rsidP="00BB658D">
      <w:pPr>
        <w:rPr>
          <w:bCs/>
          <w:lang w:val="en-US"/>
        </w:rPr>
      </w:pPr>
    </w:p>
    <w:p w14:paraId="1678C70A" w14:textId="77777777" w:rsidR="00F86B70" w:rsidRDefault="00F86B70"/>
    <w:sectPr w:rsidR="00F86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92"/>
    <w:rsid w:val="002F2E51"/>
    <w:rsid w:val="00570AF7"/>
    <w:rsid w:val="00785492"/>
    <w:rsid w:val="00825917"/>
    <w:rsid w:val="00A20970"/>
    <w:rsid w:val="00BB658D"/>
    <w:rsid w:val="00F8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17148-87D8-40DF-AFE2-21AF9BCF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4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65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mm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SOORAJ</dc:creator>
  <cp:keywords/>
  <dc:description/>
  <cp:lastModifiedBy>P&amp;A</cp:lastModifiedBy>
  <cp:revision>2</cp:revision>
  <dcterms:created xsi:type="dcterms:W3CDTF">2025-11-21T09:04:00Z</dcterms:created>
  <dcterms:modified xsi:type="dcterms:W3CDTF">2025-11-21T09:04:00Z</dcterms:modified>
</cp:coreProperties>
</file>